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52220" w14:textId="77777777" w:rsidR="009C46D7" w:rsidRDefault="00000000">
      <w:pPr>
        <w:pStyle w:val="a3"/>
        <w:numPr>
          <w:ilvl w:val="0"/>
          <w:numId w:val="1"/>
        </w:numPr>
      </w:pPr>
      <w:r>
        <w:rPr>
          <w:rFonts w:hint="eastAsia"/>
        </w:rPr>
        <w:t>Obtaining Process</w:t>
      </w:r>
    </w:p>
    <w:p w14:paraId="123B1D24" w14:textId="05B0291C" w:rsidR="009C46D7" w:rsidRDefault="00C20C77">
      <w:pPr>
        <w:pStyle w:val="a3"/>
        <w:ind w:left="500" w:firstLine="500"/>
        <w:jc w:val="center"/>
      </w:pPr>
      <w:r w:rsidRPr="00C20C77">
        <w:rPr>
          <w:noProof/>
        </w:rPr>
        <w:drawing>
          <wp:inline distT="0" distB="0" distL="0" distR="0" wp14:anchorId="5225B9F0" wp14:editId="0C5B10D2">
            <wp:extent cx="1562100" cy="2514600"/>
            <wp:effectExtent l="0" t="0" r="0" b="0"/>
            <wp:docPr id="1876390385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390385" name="图片 1" descr="图示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996B2" w14:textId="77777777" w:rsidR="009C46D7" w:rsidRDefault="00000000">
      <w:pPr>
        <w:pStyle w:val="a3"/>
        <w:jc w:val="center"/>
        <w:rPr>
          <w:sz w:val="13"/>
          <w:szCs w:val="13"/>
        </w:rPr>
      </w:pPr>
      <w:r>
        <w:rPr>
          <w:rFonts w:hint="eastAsia"/>
          <w:sz w:val="13"/>
          <w:szCs w:val="13"/>
        </w:rPr>
        <w:t xml:space="preserve">          Picture 1- Process of how merchant obtain SFTP reconciliation </w:t>
      </w:r>
      <w:proofErr w:type="gramStart"/>
      <w:r>
        <w:rPr>
          <w:rFonts w:hint="eastAsia"/>
          <w:sz w:val="13"/>
          <w:szCs w:val="13"/>
        </w:rPr>
        <w:t>files</w:t>
      </w:r>
      <w:proofErr w:type="gramEnd"/>
    </w:p>
    <w:p w14:paraId="3676C903" w14:textId="77777777" w:rsidR="009C46D7" w:rsidRDefault="00000000">
      <w:pPr>
        <w:pStyle w:val="a3"/>
        <w:numPr>
          <w:ilvl w:val="0"/>
          <w:numId w:val="1"/>
        </w:numPr>
      </w:pPr>
      <w:r>
        <w:rPr>
          <w:rFonts w:hint="eastAsia"/>
        </w:rPr>
        <w:t>Process Instruction</w:t>
      </w:r>
    </w:p>
    <w:p w14:paraId="060A413A" w14:textId="77777777" w:rsidR="009C46D7" w:rsidRDefault="00000000">
      <w:pPr>
        <w:pStyle w:val="a3"/>
      </w:pPr>
      <w:r>
        <w:rPr>
          <w:rFonts w:hint="eastAsia"/>
        </w:rPr>
        <w:t xml:space="preserve">Merchant Provide Server IP that obtains reconciliation </w:t>
      </w:r>
      <w:proofErr w:type="gramStart"/>
      <w:r>
        <w:rPr>
          <w:rFonts w:hint="eastAsia"/>
        </w:rPr>
        <w:t>files</w:t>
      </w:r>
      <w:proofErr w:type="gramEnd"/>
    </w:p>
    <w:p w14:paraId="5274F170" w14:textId="17636DAF" w:rsidR="009C46D7" w:rsidRDefault="00590116">
      <w:pPr>
        <w:pStyle w:val="a3"/>
      </w:pPr>
      <w:r>
        <w:t>T</w:t>
      </w:r>
      <w:r>
        <w:rPr>
          <w:rFonts w:hint="eastAsia"/>
        </w:rPr>
        <w:t>he</w:t>
      </w:r>
      <w:r>
        <w:t xml:space="preserve"> file </w:t>
      </w:r>
      <w:r>
        <w:rPr>
          <w:rFonts w:hint="eastAsia"/>
        </w:rPr>
        <w:t>path</w:t>
      </w:r>
      <w:r>
        <w:t xml:space="preserve"> </w:t>
      </w:r>
      <w:r>
        <w:rPr>
          <w:rFonts w:hint="eastAsia"/>
        </w:rPr>
        <w:t>， archive</w:t>
      </w:r>
      <w:r>
        <w:t xml:space="preserve"> name and </w:t>
      </w:r>
      <w:r>
        <w:rPr>
          <w:rFonts w:hint="eastAsia"/>
        </w:rPr>
        <w:t>file</w:t>
      </w:r>
      <w:r>
        <w:t xml:space="preserve"> types are described as follows：</w:t>
      </w:r>
    </w:p>
    <w:p w14:paraId="77013A72" w14:textId="002B523B" w:rsidR="00590116" w:rsidRPr="00AC73FE" w:rsidRDefault="00590116" w:rsidP="00590116">
      <w:pPr>
        <w:pStyle w:val="a3"/>
        <w:rPr>
          <w:b/>
          <w:bCs/>
        </w:rPr>
      </w:pPr>
      <w:r w:rsidRPr="00AC73FE">
        <w:rPr>
          <w:rFonts w:hint="eastAsia"/>
          <w:b/>
          <w:bCs/>
        </w:rPr>
        <w:t>S</w:t>
      </w:r>
      <w:r w:rsidRPr="00AC73FE">
        <w:rPr>
          <w:b/>
          <w:bCs/>
        </w:rPr>
        <w:t>FTP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file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path</w:t>
      </w:r>
      <w:r w:rsidRPr="00AC73FE">
        <w:rPr>
          <w:rFonts w:hint="eastAsia"/>
          <w:b/>
          <w:bCs/>
        </w:rPr>
        <w:t>：</w:t>
      </w:r>
    </w:p>
    <w:p w14:paraId="052C2812" w14:textId="77777777" w:rsidR="00590116" w:rsidRDefault="00590116" w:rsidP="00590116">
      <w:pPr>
        <w:pStyle w:val="a3"/>
      </w:pPr>
      <w:r w:rsidRPr="00FC2F0D">
        <w:t xml:space="preserve">/upload/#{[year]}/ </w:t>
      </w:r>
      <w:r>
        <w:rPr>
          <w:rFonts w:hint="eastAsia"/>
        </w:rPr>
        <w:t xml:space="preserve"> </w:t>
      </w:r>
      <w:r>
        <w:t xml:space="preserve"> </w:t>
      </w:r>
    </w:p>
    <w:p w14:paraId="0A09E95F" w14:textId="57165956" w:rsidR="00590116" w:rsidRDefault="00590116" w:rsidP="00590116">
      <w:pPr>
        <w:pStyle w:val="a3"/>
      </w:pPr>
      <w:r w:rsidRPr="00FC2F0D">
        <w:rPr>
          <w:rFonts w:hint="eastAsia"/>
        </w:rPr>
        <w:t>（</w:t>
      </w:r>
      <w:r>
        <w:rPr>
          <w:rFonts w:hint="eastAsia"/>
        </w:rPr>
        <w:t>f</w:t>
      </w:r>
      <w:r>
        <w:t>or example</w:t>
      </w:r>
      <w:r w:rsidRPr="00FC2F0D">
        <w:rPr>
          <w:rFonts w:hint="eastAsia"/>
        </w:rPr>
        <w:t>：</w:t>
      </w:r>
      <w:r w:rsidRPr="00FC2F0D">
        <w:t>/upload/2023/</w:t>
      </w:r>
      <w:r w:rsidRPr="00FC2F0D">
        <w:rPr>
          <w:rFonts w:hint="eastAsia"/>
        </w:rPr>
        <w:t>）</w:t>
      </w:r>
    </w:p>
    <w:p w14:paraId="394AA925" w14:textId="77777777" w:rsidR="00590116" w:rsidRDefault="00590116" w:rsidP="00590116">
      <w:pPr>
        <w:pStyle w:val="a3"/>
      </w:pPr>
    </w:p>
    <w:p w14:paraId="0047BCCC" w14:textId="144D08C1" w:rsidR="00590116" w:rsidRPr="00AC73FE" w:rsidRDefault="00590116" w:rsidP="00590116">
      <w:pPr>
        <w:pStyle w:val="a3"/>
        <w:rPr>
          <w:b/>
          <w:bCs/>
        </w:rPr>
      </w:pPr>
      <w:r>
        <w:rPr>
          <w:b/>
          <w:bCs/>
        </w:rPr>
        <w:t>Archive file name</w:t>
      </w:r>
      <w:r w:rsidRPr="00AC73FE">
        <w:rPr>
          <w:rFonts w:hint="eastAsia"/>
          <w:b/>
          <w:bCs/>
        </w:rPr>
        <w:t>：</w:t>
      </w:r>
    </w:p>
    <w:p w14:paraId="5B22951B" w14:textId="77777777" w:rsidR="00590116" w:rsidRPr="00FC2F0D" w:rsidRDefault="00590116" w:rsidP="00590116">
      <w:pPr>
        <w:pStyle w:val="a3"/>
      </w:pPr>
      <w:r w:rsidRPr="00FC2F0D">
        <w:t>{[member_id</w:t>
      </w:r>
      <w:proofErr w:type="gramStart"/>
      <w:r w:rsidRPr="00FC2F0D">
        <w:t>]}_</w:t>
      </w:r>
      <w:proofErr w:type="gramEnd"/>
      <w:r w:rsidRPr="00FC2F0D">
        <w:t xml:space="preserve">#{[start_date]}_#{[end_date]}.zip </w:t>
      </w:r>
    </w:p>
    <w:p w14:paraId="58BF1316" w14:textId="3BDEF77E" w:rsidR="00590116" w:rsidRDefault="00590116" w:rsidP="00590116">
      <w:pPr>
        <w:pStyle w:val="a3"/>
      </w:pPr>
      <w:r>
        <w:rPr>
          <w:rFonts w:hint="eastAsia"/>
        </w:rPr>
        <w:t>（f</w:t>
      </w:r>
      <w:r>
        <w:t>or example</w:t>
      </w:r>
      <w:r w:rsidRPr="00FC2F0D">
        <w:t xml:space="preserve">： </w:t>
      </w:r>
      <w:r>
        <w:t>203242353454634545</w:t>
      </w:r>
      <w:r w:rsidRPr="00FC2F0D">
        <w:rPr>
          <w:rFonts w:hint="eastAsia"/>
        </w:rPr>
        <w:t>_</w:t>
      </w:r>
      <w:r w:rsidRPr="00FC2F0D">
        <w:t>20230301_20230331.zip</w:t>
      </w:r>
      <w:r>
        <w:rPr>
          <w:rFonts w:hint="eastAsia"/>
        </w:rPr>
        <w:t>）</w:t>
      </w:r>
    </w:p>
    <w:p w14:paraId="03FD2856" w14:textId="53FE3B48" w:rsidR="00C20C77" w:rsidRPr="00590116" w:rsidRDefault="00590116">
      <w:pPr>
        <w:pStyle w:val="a3"/>
        <w:rPr>
          <w:sz w:val="18"/>
          <w:szCs w:val="18"/>
        </w:rPr>
      </w:pPr>
      <w:r>
        <w:t xml:space="preserve"> </w:t>
      </w:r>
      <w:r>
        <w:rPr>
          <w:rFonts w:hint="eastAsia"/>
          <w:sz w:val="18"/>
          <w:szCs w:val="18"/>
        </w:rPr>
        <w:t>t</w:t>
      </w:r>
      <w:r>
        <w:rPr>
          <w:sz w:val="18"/>
          <w:szCs w:val="18"/>
        </w:rPr>
        <w:t>ips</w:t>
      </w:r>
      <w:r w:rsidRPr="00AC73FE">
        <w:rPr>
          <w:rFonts w:hint="eastAsia"/>
          <w:sz w:val="18"/>
          <w:szCs w:val="18"/>
        </w:rPr>
        <w:t>：</w:t>
      </w:r>
      <w:proofErr w:type="spellStart"/>
      <w:r w:rsidRPr="00AC73FE">
        <w:rPr>
          <w:rFonts w:hint="eastAsia"/>
          <w:sz w:val="18"/>
          <w:szCs w:val="18"/>
        </w:rPr>
        <w:t>member_id</w:t>
      </w:r>
      <w:proofErr w:type="spellEnd"/>
      <w:r w:rsidRPr="00590116">
        <w:rPr>
          <w:sz w:val="18"/>
          <w:szCs w:val="18"/>
        </w:rPr>
        <w:t xml:space="preserve"> is the unique number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representing</w:t>
      </w:r>
      <w:r w:rsidRPr="00590116">
        <w:rPr>
          <w:sz w:val="18"/>
          <w:szCs w:val="18"/>
        </w:rPr>
        <w:t xml:space="preserve"> the merchant entity-platform entity</w:t>
      </w:r>
    </w:p>
    <w:p w14:paraId="413A5CA7" w14:textId="77777777" w:rsidR="00590116" w:rsidRDefault="00590116">
      <w:pPr>
        <w:pStyle w:val="a3"/>
      </w:pPr>
    </w:p>
    <w:tbl>
      <w:tblPr>
        <w:tblW w:w="819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4"/>
        <w:gridCol w:w="3000"/>
        <w:gridCol w:w="2818"/>
      </w:tblGrid>
      <w:tr w:rsidR="009C46D7" w14:paraId="0BEAC568" w14:textId="77777777">
        <w:trPr>
          <w:trHeight w:val="450"/>
        </w:trPr>
        <w:tc>
          <w:tcPr>
            <w:tcW w:w="2374" w:type="dxa"/>
          </w:tcPr>
          <w:p w14:paraId="6B5F2555" w14:textId="77777777" w:rsidR="009C46D7" w:rsidRDefault="00000000">
            <w:pPr>
              <w:jc w:val="center"/>
            </w:pPr>
            <w:r>
              <w:rPr>
                <w:rFonts w:hint="eastAsia"/>
              </w:rPr>
              <w:t>File types</w:t>
            </w:r>
          </w:p>
        </w:tc>
        <w:tc>
          <w:tcPr>
            <w:tcW w:w="3000" w:type="dxa"/>
          </w:tcPr>
          <w:p w14:paraId="3C28314E" w14:textId="77777777" w:rsidR="009C46D7" w:rsidRDefault="00000000">
            <w:pPr>
              <w:jc w:val="center"/>
            </w:pPr>
            <w:r>
              <w:rPr>
                <w:rFonts w:hint="eastAsia"/>
              </w:rPr>
              <w:t>file name</w:t>
            </w:r>
          </w:p>
        </w:tc>
        <w:tc>
          <w:tcPr>
            <w:tcW w:w="2818" w:type="dxa"/>
          </w:tcPr>
          <w:p w14:paraId="6CF847E3" w14:textId="77777777" w:rsidR="009C46D7" w:rsidRDefault="00000000">
            <w:pPr>
              <w:jc w:val="center"/>
            </w:pPr>
            <w:r>
              <w:rPr>
                <w:rFonts w:hint="eastAsia"/>
              </w:rPr>
              <w:t>Explanation</w:t>
            </w:r>
          </w:p>
        </w:tc>
      </w:tr>
      <w:tr w:rsidR="00782550" w14:paraId="21FB0529" w14:textId="77777777">
        <w:trPr>
          <w:trHeight w:val="450"/>
        </w:trPr>
        <w:tc>
          <w:tcPr>
            <w:tcW w:w="2374" w:type="dxa"/>
          </w:tcPr>
          <w:p w14:paraId="48A3D6A9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t>Bill file</w:t>
            </w:r>
          </w:p>
        </w:tc>
        <w:tc>
          <w:tcPr>
            <w:tcW w:w="3000" w:type="dxa"/>
          </w:tcPr>
          <w:p w14:paraId="506EEDDB" w14:textId="702C7486" w:rsidR="00782550" w:rsidRDefault="00782550" w:rsidP="00782550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</w:t>
            </w:r>
            <w:r w:rsidRPr="00FC2F0D">
              <w:t>_bill_20230301_20230301_0.csv</w:t>
            </w:r>
          </w:p>
        </w:tc>
        <w:tc>
          <w:tcPr>
            <w:tcW w:w="2818" w:type="dxa"/>
          </w:tcPr>
          <w:p w14:paraId="4AA7C9F1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t>For all merchants</w:t>
            </w:r>
          </w:p>
        </w:tc>
      </w:tr>
      <w:tr w:rsidR="00782550" w14:paraId="7FCB0695" w14:textId="77777777">
        <w:trPr>
          <w:trHeight w:val="450"/>
        </w:trPr>
        <w:tc>
          <w:tcPr>
            <w:tcW w:w="2374" w:type="dxa"/>
          </w:tcPr>
          <w:p w14:paraId="3601AADF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t xml:space="preserve">Payment transaction </w:t>
            </w:r>
            <w:r>
              <w:rPr>
                <w:rFonts w:hint="eastAsia"/>
              </w:rPr>
              <w:lastRenderedPageBreak/>
              <w:t>file</w:t>
            </w:r>
          </w:p>
        </w:tc>
        <w:tc>
          <w:tcPr>
            <w:tcW w:w="3000" w:type="dxa"/>
          </w:tcPr>
          <w:p w14:paraId="7904F098" w14:textId="7F11A79D" w:rsidR="00782550" w:rsidRDefault="00782550" w:rsidP="00782550">
            <w:pPr>
              <w:jc w:val="left"/>
            </w:pPr>
            <w:r>
              <w:rPr>
                <w:rFonts w:hint="eastAsia"/>
              </w:rPr>
              <w:lastRenderedPageBreak/>
              <w:t>P</w:t>
            </w:r>
            <w:r>
              <w:t>010123456789</w:t>
            </w:r>
            <w:r w:rsidRPr="00FC2F0D">
              <w:t>_payin_2023</w:t>
            </w:r>
            <w:r w:rsidRPr="00FC2F0D">
              <w:lastRenderedPageBreak/>
              <w:t>0301_20230301_0.csv</w:t>
            </w:r>
          </w:p>
        </w:tc>
        <w:tc>
          <w:tcPr>
            <w:tcW w:w="2818" w:type="dxa"/>
          </w:tcPr>
          <w:p w14:paraId="4D8EF147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lastRenderedPageBreak/>
              <w:t xml:space="preserve">For merchant who signed </w:t>
            </w:r>
            <w:r>
              <w:rPr>
                <w:rFonts w:hint="eastAsia"/>
              </w:rPr>
              <w:lastRenderedPageBreak/>
              <w:t>payment contract</w:t>
            </w:r>
          </w:p>
        </w:tc>
      </w:tr>
      <w:tr w:rsidR="00782550" w14:paraId="15B1BD08" w14:textId="77777777">
        <w:trPr>
          <w:trHeight w:val="450"/>
        </w:trPr>
        <w:tc>
          <w:tcPr>
            <w:tcW w:w="2374" w:type="dxa"/>
          </w:tcPr>
          <w:p w14:paraId="2AC88182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lastRenderedPageBreak/>
              <w:t>Disbursement transaction file</w:t>
            </w:r>
          </w:p>
        </w:tc>
        <w:tc>
          <w:tcPr>
            <w:tcW w:w="3000" w:type="dxa"/>
          </w:tcPr>
          <w:p w14:paraId="691D29F9" w14:textId="4A7AB53F" w:rsidR="00782550" w:rsidRDefault="00782550" w:rsidP="00782550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</w:t>
            </w:r>
            <w:r w:rsidRPr="00FC2F0D">
              <w:t>_payout_20230301_20230301_0.csv</w:t>
            </w:r>
          </w:p>
        </w:tc>
        <w:tc>
          <w:tcPr>
            <w:tcW w:w="2818" w:type="dxa"/>
          </w:tcPr>
          <w:p w14:paraId="1EE015D1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t>For merchant who signed disbursement contract</w:t>
            </w:r>
          </w:p>
        </w:tc>
      </w:tr>
      <w:tr w:rsidR="00782550" w14:paraId="50B6FD39" w14:textId="77777777">
        <w:trPr>
          <w:trHeight w:val="450"/>
        </w:trPr>
        <w:tc>
          <w:tcPr>
            <w:tcW w:w="2374" w:type="dxa"/>
          </w:tcPr>
          <w:p w14:paraId="46FA5DB1" w14:textId="77777777" w:rsidR="00782550" w:rsidRDefault="00782550" w:rsidP="00782550">
            <w:pPr>
              <w:jc w:val="left"/>
            </w:pPr>
          </w:p>
        </w:tc>
        <w:tc>
          <w:tcPr>
            <w:tcW w:w="3000" w:type="dxa"/>
          </w:tcPr>
          <w:p w14:paraId="4A8AE1B4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010123456789_settlement_sum_20230301_20230301_0.xlsx</w:t>
            </w:r>
          </w:p>
          <w:p w14:paraId="4D01A40C" w14:textId="77777777" w:rsidR="00782550" w:rsidRDefault="00782550" w:rsidP="00782550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010123456789_pre_settlement_sum_20230301_20230330_0.xlsx</w:t>
            </w:r>
          </w:p>
          <w:p w14:paraId="0DE9361B" w14:textId="52FF46DC" w:rsidR="00782550" w:rsidRDefault="00782550" w:rsidP="00782550">
            <w:pPr>
              <w:jc w:val="left"/>
            </w:pPr>
            <w:r>
              <w:rPr>
                <w:rFonts w:hint="eastAsia"/>
              </w:rPr>
              <w:t>P</w:t>
            </w:r>
            <w:r>
              <w:t>010123456789_settlement_detail_20230301_20230330_0.xlsx</w:t>
            </w:r>
          </w:p>
        </w:tc>
        <w:tc>
          <w:tcPr>
            <w:tcW w:w="2818" w:type="dxa"/>
          </w:tcPr>
          <w:p w14:paraId="46CD6560" w14:textId="555A93E9" w:rsidR="00782550" w:rsidRDefault="00782550" w:rsidP="00782550">
            <w:pPr>
              <w:jc w:val="left"/>
            </w:pPr>
            <w:r>
              <w:rPr>
                <w:rFonts w:hint="eastAsia"/>
              </w:rPr>
              <w:t>For merchant who signed payment contract，and</w:t>
            </w:r>
            <w:r>
              <w:t xml:space="preserve">  </w:t>
            </w:r>
            <w:r>
              <w:rPr>
                <w:rFonts w:hint="eastAsia"/>
              </w:rPr>
              <w:t>need</w:t>
            </w:r>
            <w:r>
              <w:t xml:space="preserve"> </w:t>
            </w:r>
            <w:r>
              <w:rPr>
                <w:rFonts w:hint="eastAsia"/>
              </w:rPr>
              <w:t>settlement</w:t>
            </w:r>
            <w:r>
              <w:t xml:space="preserve"> </w:t>
            </w:r>
            <w:r>
              <w:rPr>
                <w:rFonts w:hint="eastAsia"/>
              </w:rPr>
              <w:t>file</w:t>
            </w:r>
            <w:r>
              <w:t xml:space="preserve"> </w:t>
            </w:r>
            <w:r>
              <w:rPr>
                <w:rFonts w:hint="eastAsia"/>
              </w:rPr>
              <w:t>to</w:t>
            </w:r>
            <w:r>
              <w:t xml:space="preserve"> check up account</w:t>
            </w:r>
            <w:r w:rsidR="00D74878">
              <w:rPr>
                <w:rFonts w:hint="eastAsia"/>
              </w:rPr>
              <w:t>.</w:t>
            </w:r>
            <w:r w:rsidR="00D74878">
              <w:t xml:space="preserve"> </w:t>
            </w:r>
            <w:r w:rsidR="00D74878" w:rsidRPr="00994357">
              <w:rPr>
                <w:color w:val="FF0000"/>
              </w:rPr>
              <w:t>The file</w:t>
            </w:r>
            <w:r w:rsidR="00D74878" w:rsidRPr="00994357">
              <w:rPr>
                <w:rFonts w:hint="eastAsia"/>
                <w:color w:val="FF0000"/>
              </w:rPr>
              <w:t>s</w:t>
            </w:r>
            <w:r w:rsidR="00D74878" w:rsidRPr="00994357">
              <w:rPr>
                <w:color w:val="FF0000"/>
              </w:rPr>
              <w:t xml:space="preserve"> need to apply separately</w:t>
            </w:r>
          </w:p>
        </w:tc>
      </w:tr>
    </w:tbl>
    <w:p w14:paraId="5EADA808" w14:textId="77777777" w:rsidR="009C46D7" w:rsidRDefault="009C46D7">
      <w:pPr>
        <w:pStyle w:val="a3"/>
      </w:pPr>
    </w:p>
    <w:p w14:paraId="471429BA" w14:textId="77777777" w:rsidR="009C46D7" w:rsidRDefault="00000000">
      <w:pPr>
        <w:pStyle w:val="a3"/>
      </w:pPr>
      <w:r>
        <w:t>2、</w:t>
      </w:r>
      <w:r>
        <w:rPr>
          <w:rFonts w:hint="eastAsia"/>
        </w:rPr>
        <w:t>Files Field Definition</w:t>
      </w:r>
    </w:p>
    <w:p w14:paraId="6B9190D8" w14:textId="77777777" w:rsidR="009C46D7" w:rsidRDefault="00000000">
      <w:pPr>
        <w:pStyle w:val="a3"/>
      </w:pPr>
      <w:r>
        <w:rPr>
          <w:rFonts w:hint="eastAsia"/>
        </w:rPr>
        <w:t>T</w:t>
      </w:r>
      <w:r>
        <w:t xml:space="preserve">he </w:t>
      </w:r>
      <w:r>
        <w:rPr>
          <w:rFonts w:hint="eastAsia"/>
        </w:rPr>
        <w:t>reconciliation file</w:t>
      </w:r>
      <w:r>
        <w:t xml:space="preserve"> is generated </w:t>
      </w:r>
      <w:r>
        <w:rPr>
          <w:rFonts w:hint="eastAsia"/>
        </w:rPr>
        <w:t>based on</w:t>
      </w:r>
      <w:r>
        <w:t xml:space="preserve"> the dimensions of</w:t>
      </w:r>
      <w:r>
        <w:rPr>
          <w:rFonts w:hint="eastAsia"/>
        </w:rPr>
        <w:t xml:space="preserve"> </w:t>
      </w:r>
      <w:r>
        <w:t xml:space="preserve">merchant </w:t>
      </w:r>
      <w:r>
        <w:rPr>
          <w:rFonts w:hint="eastAsia"/>
        </w:rPr>
        <w:t xml:space="preserve">entity </w:t>
      </w:r>
      <w:r>
        <w:t xml:space="preserve">and country </w:t>
      </w:r>
      <w:r>
        <w:rPr>
          <w:rFonts w:hint="eastAsia"/>
        </w:rPr>
        <w:t xml:space="preserve">at </w:t>
      </w:r>
      <w:r>
        <w:t xml:space="preserve">UTC+8 time zone. The </w:t>
      </w:r>
      <w:r>
        <w:rPr>
          <w:rFonts w:hint="eastAsia"/>
        </w:rPr>
        <w:t>Payment transaction file</w:t>
      </w:r>
      <w:r>
        <w:t xml:space="preserve"> contains </w:t>
      </w:r>
      <w:r>
        <w:rPr>
          <w:rFonts w:hint="eastAsia"/>
        </w:rPr>
        <w:t xml:space="preserve">the </w:t>
      </w:r>
      <w:r>
        <w:t>detail</w:t>
      </w:r>
      <w:r>
        <w:rPr>
          <w:rFonts w:hint="eastAsia"/>
        </w:rPr>
        <w:t>s of</w:t>
      </w:r>
      <w:r>
        <w:t xml:space="preserve"> orders </w:t>
      </w:r>
      <w:r>
        <w:rPr>
          <w:rFonts w:hint="eastAsia"/>
        </w:rPr>
        <w:t xml:space="preserve">including </w:t>
      </w:r>
      <w:r>
        <w:t>three transaction stat</w:t>
      </w:r>
      <w:r>
        <w:rPr>
          <w:rFonts w:hint="eastAsia"/>
        </w:rPr>
        <w:t>u</w:t>
      </w:r>
      <w:r>
        <w:t>s</w:t>
      </w:r>
      <w:r>
        <w:rPr>
          <w:rFonts w:hint="eastAsia"/>
        </w:rPr>
        <w:t xml:space="preserve">es which are </w:t>
      </w:r>
      <w:r>
        <w:t>success, failure, and clos</w:t>
      </w:r>
      <w:r>
        <w:rPr>
          <w:rFonts w:hint="eastAsia"/>
        </w:rPr>
        <w:t>ed</w:t>
      </w:r>
      <w:r>
        <w:t xml:space="preserve">; </w:t>
      </w:r>
      <w:r>
        <w:rPr>
          <w:rFonts w:hint="eastAsia"/>
        </w:rPr>
        <w:t>the disbursement</w:t>
      </w:r>
      <w:r>
        <w:t xml:space="preserve"> transaction </w:t>
      </w:r>
      <w:r>
        <w:rPr>
          <w:rFonts w:hint="eastAsia"/>
        </w:rPr>
        <w:t xml:space="preserve">file contains detail of orders </w:t>
      </w:r>
      <w:proofErr w:type="gramStart"/>
      <w:r>
        <w:rPr>
          <w:rFonts w:hint="eastAsia"/>
        </w:rPr>
        <w:t xml:space="preserve">including  </w:t>
      </w:r>
      <w:r>
        <w:t>three</w:t>
      </w:r>
      <w:proofErr w:type="gramEnd"/>
      <w:r>
        <w:t xml:space="preserve"> transaction stat</w:t>
      </w:r>
      <w:r>
        <w:rPr>
          <w:rFonts w:hint="eastAsia"/>
        </w:rPr>
        <w:t>u</w:t>
      </w:r>
      <w:r>
        <w:t>s</w:t>
      </w:r>
      <w:r>
        <w:rPr>
          <w:rFonts w:hint="eastAsia"/>
        </w:rPr>
        <w:t xml:space="preserve">es which are </w:t>
      </w:r>
      <w:r>
        <w:t>success, failure, and</w:t>
      </w:r>
      <w:r>
        <w:rPr>
          <w:rFonts w:hint="eastAsia"/>
        </w:rPr>
        <w:t xml:space="preserve"> bounce back.</w:t>
      </w:r>
    </w:p>
    <w:p w14:paraId="4A6EAB39" w14:textId="77777777" w:rsidR="009C46D7" w:rsidRDefault="009C46D7">
      <w:pPr>
        <w:pStyle w:val="a3"/>
      </w:pPr>
    </w:p>
    <w:p w14:paraId="12AB942F" w14:textId="77777777" w:rsidR="009C46D7" w:rsidRDefault="00000000">
      <w:pPr>
        <w:pStyle w:val="a3"/>
      </w:pPr>
      <w:r>
        <w:rPr>
          <w:rFonts w:hint="eastAsia"/>
        </w:rPr>
        <w:t>Bill file</w:t>
      </w:r>
      <w:r>
        <w:t>：</w:t>
      </w:r>
    </w:p>
    <w:p w14:paraId="5B6086D2" w14:textId="39897412" w:rsidR="009C46D7" w:rsidRDefault="00C20AA5">
      <w:pPr>
        <w:pStyle w:val="a3"/>
      </w:pPr>
      <w:r>
        <w:rPr>
          <w:noProof/>
        </w:rPr>
        <w:object w:dxaOrig="760" w:dyaOrig="480" w14:anchorId="6936AC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" style="width:81pt;height:50.8pt;mso-width-percent:0;mso-height-percent:0;mso-width-percent:0;mso-height-percent:0" o:ole="">
            <v:imagedata r:id="rId7" o:title=""/>
          </v:shape>
          <o:OLEObject Type="Embed" ProgID="Excel.Sheet.12" ShapeID="_x0000_i1030" DrawAspect="Icon" ObjectID="_1747637558" r:id="rId8"/>
        </w:object>
      </w:r>
    </w:p>
    <w:p w14:paraId="21210586" w14:textId="77777777" w:rsidR="009C46D7" w:rsidRDefault="00000000">
      <w:pPr>
        <w:pStyle w:val="a3"/>
      </w:pPr>
      <w:r>
        <w:rPr>
          <w:rFonts w:hint="eastAsia"/>
        </w:rPr>
        <w:t>Payment transaction file</w:t>
      </w:r>
      <w:r>
        <w:t>：</w:t>
      </w:r>
    </w:p>
    <w:p w14:paraId="0ADDBA5A" w14:textId="78AB2AF1" w:rsidR="009C46D7" w:rsidRDefault="00C20AA5">
      <w:pPr>
        <w:pStyle w:val="a3"/>
      </w:pPr>
      <w:r>
        <w:rPr>
          <w:noProof/>
        </w:rPr>
        <w:object w:dxaOrig="760" w:dyaOrig="480" w14:anchorId="599B648C">
          <v:shape id="_x0000_i1029" type="#_x0000_t75" alt="" style="width:81pt;height:50.8pt;mso-width-percent:0;mso-height-percent:0;mso-width-percent:0;mso-height-percent:0" o:ole="">
            <v:imagedata r:id="rId9" o:title=""/>
          </v:shape>
          <o:OLEObject Type="Embed" ProgID="Excel.Sheet.12" ShapeID="_x0000_i1029" DrawAspect="Icon" ObjectID="_1747637559" r:id="rId10"/>
        </w:object>
      </w:r>
    </w:p>
    <w:p w14:paraId="7742CBE9" w14:textId="77777777" w:rsidR="009C46D7" w:rsidRDefault="00000000">
      <w:pPr>
        <w:pStyle w:val="a3"/>
      </w:pPr>
      <w:r>
        <w:rPr>
          <w:rFonts w:hint="eastAsia"/>
        </w:rPr>
        <w:lastRenderedPageBreak/>
        <w:t>Disbursement transaction file</w:t>
      </w:r>
      <w:r>
        <w:t>：</w:t>
      </w:r>
    </w:p>
    <w:p w14:paraId="589592D8" w14:textId="09C657DA" w:rsidR="009C46D7" w:rsidRDefault="00C20AA5">
      <w:pPr>
        <w:pStyle w:val="a3"/>
      </w:pPr>
      <w:r>
        <w:rPr>
          <w:noProof/>
        </w:rPr>
        <w:object w:dxaOrig="1520" w:dyaOrig="960" w14:anchorId="1924FEEB">
          <v:shape id="_x0000_i1028" type="#_x0000_t75" alt="" style="width:91.95pt;height:58.5pt;mso-width-percent:0;mso-height-percent:0;mso-width-percent:0;mso-height-percent:0" o:ole="">
            <v:imagedata r:id="rId11" o:title=""/>
          </v:shape>
          <o:OLEObject Type="Embed" ProgID="Excel.Sheet.12" ShapeID="_x0000_i1028" DrawAspect="Icon" ObjectID="_1747637560" r:id="rId12"/>
        </w:object>
      </w:r>
    </w:p>
    <w:p w14:paraId="2CBE1D5A" w14:textId="3F4BEA5D" w:rsidR="00590116" w:rsidRDefault="00590116">
      <w:pPr>
        <w:pStyle w:val="a3"/>
      </w:pPr>
      <w:r>
        <w:rPr>
          <w:rFonts w:hint="eastAsia"/>
        </w:rPr>
        <w:t>Settlement</w:t>
      </w:r>
      <w:r>
        <w:t xml:space="preserve"> </w:t>
      </w:r>
      <w:r>
        <w:rPr>
          <w:rFonts w:hint="eastAsia"/>
        </w:rPr>
        <w:t>file：</w:t>
      </w:r>
    </w:p>
    <w:p w14:paraId="77DD2DB6" w14:textId="2243688C" w:rsidR="00590116" w:rsidRDefault="00C20AA5">
      <w:pPr>
        <w:pStyle w:val="a3"/>
      </w:pPr>
      <w:r>
        <w:rPr>
          <w:noProof/>
        </w:rPr>
        <w:object w:dxaOrig="760" w:dyaOrig="480" w14:anchorId="7DD46F35">
          <v:shape id="_x0000_i1027" type="#_x0000_t75" alt="" style="width:67.5pt;height:42.45pt;mso-width-percent:0;mso-height-percent:0;mso-width-percent:0;mso-height-percent:0" o:ole="">
            <v:imagedata r:id="rId13" o:title=""/>
          </v:shape>
          <o:OLEObject Type="Embed" ProgID="Excel.Sheet.12" ShapeID="_x0000_i1027" DrawAspect="Icon" ObjectID="_1747637561" r:id="rId14"/>
        </w:object>
      </w:r>
      <w:r w:rsidR="00590116">
        <w:t xml:space="preserve">  </w:t>
      </w:r>
      <w:r>
        <w:rPr>
          <w:noProof/>
        </w:rPr>
        <w:object w:dxaOrig="760" w:dyaOrig="480" w14:anchorId="7A57DA9D">
          <v:shape id="_x0000_i1026" type="#_x0000_t75" alt="" style="width:72.65pt;height:45.65pt;mso-width-percent:0;mso-height-percent:0;mso-width-percent:0;mso-height-percent:0" o:ole="">
            <v:imagedata r:id="rId15" o:title=""/>
          </v:shape>
          <o:OLEObject Type="Embed" ProgID="Excel.Sheet.12" ShapeID="_x0000_i1026" DrawAspect="Icon" ObjectID="_1747637562" r:id="rId16"/>
        </w:object>
      </w:r>
      <w:r w:rsidR="00590116">
        <w:t xml:space="preserve">  </w:t>
      </w:r>
      <w:r>
        <w:rPr>
          <w:noProof/>
        </w:rPr>
        <w:object w:dxaOrig="760" w:dyaOrig="480" w14:anchorId="0F0E8B65">
          <v:shape id="_x0000_i1025" type="#_x0000_t75" alt="" style="width:70.7pt;height:44.35pt;mso-width-percent:0;mso-height-percent:0;mso-width-percent:0;mso-height-percent:0" o:ole="">
            <v:imagedata r:id="rId17" o:title=""/>
          </v:shape>
          <o:OLEObject Type="Embed" ProgID="Excel.Sheet.12" ShapeID="_x0000_i1025" DrawAspect="Icon" ObjectID="_1747637563" r:id="rId18"/>
        </w:object>
      </w:r>
    </w:p>
    <w:p w14:paraId="1870AD4F" w14:textId="77777777" w:rsidR="00590116" w:rsidRDefault="00590116">
      <w:pPr>
        <w:pStyle w:val="a3"/>
      </w:pPr>
    </w:p>
    <w:p w14:paraId="7D2F4334" w14:textId="77777777" w:rsidR="009C46D7" w:rsidRDefault="00000000">
      <w:pPr>
        <w:pStyle w:val="a3"/>
      </w:pPr>
      <w:r>
        <w:t>3、</w:t>
      </w:r>
      <w:r>
        <w:rPr>
          <w:rFonts w:hint="eastAsia"/>
        </w:rPr>
        <w:t>Generating Instruction</w:t>
      </w:r>
    </w:p>
    <w:p w14:paraId="193220D2" w14:textId="77777777" w:rsidR="009C46D7" w:rsidRDefault="00000000">
      <w:pPr>
        <w:jc w:val="left"/>
      </w:pPr>
      <w:r>
        <w:rPr>
          <w:rFonts w:hint="eastAsia"/>
        </w:rPr>
        <w:t>The reconciliation file will be generated before next day 12 o'clock.</w:t>
      </w:r>
    </w:p>
    <w:sectPr w:rsidR="009C46D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5DE398"/>
    <w:multiLevelType w:val="singleLevel"/>
    <w:tmpl w:val="895DE398"/>
    <w:lvl w:ilvl="0">
      <w:start w:val="1"/>
      <w:numFmt w:val="decimal"/>
      <w:suff w:val="space"/>
      <w:lvlText w:val="%1."/>
      <w:lvlJc w:val="left"/>
    </w:lvl>
  </w:abstractNum>
  <w:num w:numId="1" w16cid:durableId="390350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6D7"/>
    <w:rsid w:val="00334519"/>
    <w:rsid w:val="00590116"/>
    <w:rsid w:val="00782550"/>
    <w:rsid w:val="00994357"/>
    <w:rsid w:val="009C46D7"/>
    <w:rsid w:val="00C20AA5"/>
    <w:rsid w:val="00C20C77"/>
    <w:rsid w:val="00D74878"/>
    <w:rsid w:val="00E16AE7"/>
    <w:rsid w:val="049F2709"/>
    <w:rsid w:val="05D36291"/>
    <w:rsid w:val="0A2663F1"/>
    <w:rsid w:val="0B1B6321"/>
    <w:rsid w:val="208B3B24"/>
    <w:rsid w:val="47E16FDC"/>
    <w:rsid w:val="56551958"/>
    <w:rsid w:val="75377295"/>
    <w:rsid w:val="79C36F08"/>
    <w:rsid w:val="7A7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C00E"/>
  <w15:docId w15:val="{2715A84E-77FF-0C4A-ACDC-1FAF18D8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微软雅黑" w:eastAsia="微软雅黑" w:hAnsi="微软雅黑" w:cs="微软雅黑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sz w:val="24"/>
      <w:szCs w:val="24"/>
    </w:rPr>
  </w:style>
  <w:style w:type="paragraph" w:customStyle="1" w:styleId="a3">
    <w:name w:val="石墨文档正文"/>
    <w:qFormat/>
    <w:rPr>
      <w:rFonts w:ascii="微软雅黑" w:eastAsia="微软雅黑" w:hAnsi="微软雅黑" w:cs="微软雅黑"/>
      <w:sz w:val="22"/>
      <w:szCs w:val="22"/>
    </w:rPr>
  </w:style>
  <w:style w:type="paragraph" w:customStyle="1" w:styleId="a4">
    <w:name w:val="石墨文档标题"/>
    <w:next w:val="a3"/>
    <w:uiPriority w:val="9"/>
    <w:unhideWhenUsed/>
    <w:qFormat/>
    <w:pPr>
      <w:spacing w:before="260" w:after="260"/>
      <w:outlineLvl w:val="0"/>
    </w:pPr>
    <w:rPr>
      <w:rFonts w:ascii="微软雅黑" w:eastAsia="微软雅黑" w:hAnsi="微软雅黑" w:cs="微软雅黑"/>
      <w:b/>
      <w:bCs/>
      <w:sz w:val="40"/>
      <w:szCs w:val="40"/>
    </w:rPr>
  </w:style>
  <w:style w:type="paragraph" w:customStyle="1" w:styleId="a5">
    <w:name w:val="石墨文档副标题"/>
    <w:qFormat/>
    <w:pPr>
      <w:spacing w:before="260" w:after="260"/>
    </w:pPr>
    <w:rPr>
      <w:rFonts w:ascii="微软雅黑" w:eastAsia="微软雅黑" w:hAnsi="微软雅黑" w:cs="微软雅黑"/>
      <w:color w:val="888888"/>
      <w:sz w:val="36"/>
      <w:szCs w:val="36"/>
    </w:rPr>
  </w:style>
  <w:style w:type="paragraph" w:customStyle="1" w:styleId="1">
    <w:name w:val="石墨文档标题 1"/>
    <w:next w:val="a3"/>
    <w:uiPriority w:val="9"/>
    <w:unhideWhenUsed/>
    <w:qFormat/>
    <w:pPr>
      <w:spacing w:before="260" w:after="260"/>
      <w:outlineLvl w:val="0"/>
    </w:pPr>
    <w:rPr>
      <w:rFonts w:ascii="微软雅黑" w:eastAsia="微软雅黑" w:hAnsi="微软雅黑" w:cs="微软雅黑"/>
      <w:b/>
      <w:bCs/>
      <w:sz w:val="32"/>
      <w:szCs w:val="32"/>
    </w:rPr>
  </w:style>
  <w:style w:type="paragraph" w:customStyle="1" w:styleId="2">
    <w:name w:val="石墨文档标题 2"/>
    <w:next w:val="a3"/>
    <w:uiPriority w:val="9"/>
    <w:unhideWhenUsed/>
    <w:qFormat/>
    <w:pPr>
      <w:spacing w:before="260" w:after="260"/>
      <w:outlineLvl w:val="1"/>
    </w:pPr>
    <w:rPr>
      <w:rFonts w:ascii="微软雅黑" w:eastAsia="微软雅黑" w:hAnsi="微软雅黑" w:cs="微软雅黑"/>
      <w:b/>
      <w:bCs/>
      <w:sz w:val="28"/>
      <w:szCs w:val="28"/>
    </w:rPr>
  </w:style>
  <w:style w:type="paragraph" w:customStyle="1" w:styleId="3">
    <w:name w:val="石墨文档标题 3"/>
    <w:next w:val="a3"/>
    <w:uiPriority w:val="9"/>
    <w:unhideWhenUsed/>
    <w:qFormat/>
    <w:pPr>
      <w:spacing w:before="260" w:after="260"/>
      <w:outlineLvl w:val="2"/>
    </w:pPr>
    <w:rPr>
      <w:rFonts w:ascii="微软雅黑" w:eastAsia="微软雅黑" w:hAnsi="微软雅黑" w:cs="微软雅黑"/>
      <w:b/>
      <w:bCs/>
      <w:sz w:val="26"/>
      <w:szCs w:val="26"/>
    </w:rPr>
  </w:style>
  <w:style w:type="paragraph" w:customStyle="1" w:styleId="4">
    <w:name w:val="石墨文档标题 4"/>
    <w:next w:val="a3"/>
    <w:uiPriority w:val="9"/>
    <w:unhideWhenUsed/>
    <w:qFormat/>
    <w:pPr>
      <w:spacing w:before="260" w:after="260"/>
      <w:outlineLvl w:val="3"/>
    </w:pPr>
    <w:rPr>
      <w:rFonts w:ascii="微软雅黑" w:eastAsia="微软雅黑" w:hAnsi="微软雅黑" w:cs="微软雅黑"/>
      <w:b/>
      <w:bCs/>
      <w:sz w:val="24"/>
      <w:szCs w:val="24"/>
    </w:rPr>
  </w:style>
  <w:style w:type="paragraph" w:customStyle="1" w:styleId="a6">
    <w:name w:val="石墨文档引用"/>
    <w:qFormat/>
    <w:pPr>
      <w:pBdr>
        <w:left w:val="single" w:sz="30" w:space="10" w:color="F0F0F0"/>
      </w:pBdr>
    </w:pPr>
    <w:rPr>
      <w:rFonts w:ascii="微软雅黑" w:eastAsia="微软雅黑" w:hAnsi="微软雅黑" w:cs="微软雅黑"/>
      <w:color w:val="ADADAD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___.xlsx"/><Relationship Id="rId13" Type="http://schemas.openxmlformats.org/officeDocument/2006/relationships/image" Target="media/image5.png"/><Relationship Id="rId18" Type="http://schemas.openxmlformats.org/officeDocument/2006/relationships/package" Target="embeddings/Microsoft_Excel____5.xlsx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package" Target="embeddings/Microsoft_Excel____2.xlsx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package" Target="embeddings/Microsoft_Excel____4.xls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package" Target="embeddings/Microsoft_Excel____1.xlsx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package" Target="embeddings/Microsoft_Excel____3.xlsx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淞 蔡</cp:lastModifiedBy>
  <cp:revision>4</cp:revision>
  <dcterms:created xsi:type="dcterms:W3CDTF">2021-08-16T03:16:00Z</dcterms:created>
  <dcterms:modified xsi:type="dcterms:W3CDTF">2023-06-07T02:04:00Z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9FA014B6C44A47719470959150719FCD</vt:lpwstr>
  </property>
</Properties>
</file>